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2022年二级物资集中采购34大类工业灯具（JC2022-WⅡ-34-02包）（项目名称）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投标文件</w:t>
      </w:r>
    </w:p>
    <w:p>
      <w:pPr>
        <w:spacing w:line="360" w:lineRule="auto" w:before="0" w:after="0"/>
        <w:ind w:firstLine="420"/>
      </w:pPr>
      <w:r>
        <w:t>编号：LHZB2-2022-W032</w:t>
      </w:r>
    </w:p>
    <w:p>
      <w:pPr>
        <w:spacing w:line="360" w:lineRule="auto" w:before="0" w:after="0"/>
        <w:ind w:firstLine="420"/>
      </w:pPr>
      <w:r>
        <w:t>包别号：JC2022-WⅡ-34-02包</w:t>
      </w: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投标单位：晶全照明科技有限公司（公章）</w:t>
      </w:r>
    </w:p>
    <w:p>
      <w:pPr>
        <w:spacing w:line="360" w:lineRule="auto" w:before="0" w:after="0"/>
        <w:ind w:firstLine="420"/>
      </w:pPr>
      <w:r>
        <w:t>联系人：陈小丽</w:t>
      </w:r>
    </w:p>
    <w:p>
      <w:pPr>
        <w:spacing w:line="360" w:lineRule="auto" w:before="0" w:after="0"/>
        <w:ind w:firstLine="420"/>
      </w:pPr>
      <w:r>
        <w:t>联系电话：13587628630</w:t>
      </w:r>
    </w:p>
    <w:p>
      <w:pPr>
        <w:spacing w:line="360" w:lineRule="auto" w:before="0" w:after="0"/>
        <w:ind w:firstLine="420"/>
      </w:pPr>
      <w:r>
        <w:t>传真：XXXX-XXXXXXX</w:t>
      </w:r>
    </w:p>
    <w:p>
      <w:pPr>
        <w:spacing w:line="360" w:lineRule="auto" w:before="0" w:after="0"/>
        <w:ind w:firstLine="420"/>
      </w:pPr>
      <w:r>
        <w:t>电子邮箱：490733141@qq.com</w:t>
      </w:r>
    </w:p>
    <w:p>
      <w:pPr>
        <w:spacing w:line="360" w:lineRule="auto" w:before="0" w:after="0"/>
        <w:ind w:firstLine="420"/>
      </w:pPr>
      <w:r>
        <w:t>地址：黄石市阳新县兴国镇白杨村姜家湾姜湾半岛6号楼101室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